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 xml:space="preserve">          </w:t>
      </w:r>
      <w:r w:rsidRPr="00935503">
        <w:rPr>
          <w:b/>
          <w:sz w:val="28"/>
          <w:szCs w:val="28"/>
          <w:lang w:val="fr-FR"/>
        </w:rPr>
        <w:t>Formulettes: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Ou</w:t>
      </w:r>
      <w:r>
        <w:rPr>
          <w:b/>
          <w:sz w:val="28"/>
          <w:szCs w:val="28"/>
          <w:lang w:val="fr-FR"/>
        </w:rPr>
        <w:t> :</w:t>
      </w:r>
      <w:r w:rsidRPr="00935503">
        <w:rPr>
          <w:sz w:val="28"/>
          <w:szCs w:val="28"/>
          <w:lang w:val="fr-FR"/>
        </w:rPr>
        <w:t xml:space="preserve">“ Bonjour, </w:t>
      </w:r>
      <w:smartTag w:uri="urn:schemas-microsoft-com:office:smarttags" w:element="PersonName">
        <w:smartTagPr>
          <w:attr w:name="ProductID" w:val="la Tour Eiffel"/>
        </w:smartTagPr>
        <w:smartTag w:uri="urn:schemas-microsoft-com:office:smarttags" w:element="PersonName">
          <w:smartTagPr>
            <w:attr w:name="ProductID" w:val="la Tour"/>
          </w:smartTagPr>
          <w:r w:rsidRPr="00935503">
            <w:rPr>
              <w:sz w:val="28"/>
              <w:szCs w:val="28"/>
              <w:lang w:val="fr-FR"/>
            </w:rPr>
            <w:t>la Tour</w:t>
          </w:r>
        </w:smartTag>
        <w:r w:rsidRPr="00935503">
          <w:rPr>
            <w:sz w:val="28"/>
            <w:szCs w:val="28"/>
            <w:lang w:val="fr-FR"/>
          </w:rPr>
          <w:t xml:space="preserve"> Eiffel</w:t>
        </w:r>
      </w:smartTag>
      <w:r w:rsidRPr="00935503">
        <w:rPr>
          <w:sz w:val="28"/>
          <w:szCs w:val="28"/>
          <w:lang w:val="fr-FR"/>
        </w:rPr>
        <w:t>!” dit le Kangourou.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 xml:space="preserve">“ Bonjour, Kangourou!” dit </w:t>
      </w:r>
      <w:smartTag w:uri="urn:schemas-microsoft-com:office:smarttags" w:element="PersonName">
        <w:smartTagPr>
          <w:attr w:name="ProductID" w:val="la Tour Eiffel"/>
        </w:smartTagPr>
        <w:smartTag w:uri="urn:schemas-microsoft-com:office:smarttags" w:element="PersonName">
          <w:smartTagPr>
            <w:attr w:name="ProductID" w:val="la Tour"/>
          </w:smartTagPr>
          <w:r w:rsidRPr="00935503">
            <w:rPr>
              <w:sz w:val="28"/>
              <w:szCs w:val="28"/>
              <w:lang w:val="fr-FR"/>
            </w:rPr>
            <w:t>la Tour</w:t>
          </w:r>
        </w:smartTag>
        <w:r w:rsidRPr="00935503">
          <w:rPr>
            <w:sz w:val="28"/>
            <w:szCs w:val="28"/>
            <w:lang w:val="fr-FR"/>
          </w:rPr>
          <w:t xml:space="preserve"> Eiffel</w:t>
        </w:r>
      </w:smartTag>
      <w:r w:rsidRPr="00935503">
        <w:rPr>
          <w:sz w:val="28"/>
          <w:szCs w:val="28"/>
          <w:lang w:val="fr-FR"/>
        </w:rPr>
        <w:t xml:space="preserve"> 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Oi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C’est toi, François? Bonsoir, Bonsoir!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C’est moi, l’oiseau. Au revoir, François!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BONSOIR, BONSOIR!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C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Comment ça va, Cécile?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Merci, Claire, ça va comme ci, comme ça.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Ch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Charle cherche Michel,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Michel cherche le chat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Et le chat, il chante sur le toi.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Ss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Que dessine Henri Rousseau?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Il dessine six narcisses.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Que dessine Picasso?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Il dessine six saucisses.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Eau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Le bateau sur le bouleau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Regarde l’oiseau sur l’eau.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L’oiseau sur le bouleau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Regarde le bateau sur l’eau.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Eu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Le professeur Tracteur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Salue le docteur Moteur.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G</w:t>
      </w:r>
      <w:r>
        <w:rPr>
          <w:b/>
          <w:sz w:val="28"/>
          <w:szCs w:val="28"/>
          <w:lang w:val="fr-FR"/>
        </w:rPr>
        <w:t> </w:t>
      </w:r>
      <w:r>
        <w:rPr>
          <w:rFonts w:ascii="Courier New" w:hAnsi="Courier New" w:cs="Courier New"/>
          <w:b/>
          <w:sz w:val="28"/>
          <w:szCs w:val="28"/>
          <w:lang w:val="fr-FR"/>
        </w:rPr>
        <w:t xml:space="preserve">: </w:t>
      </w:r>
      <w:r w:rsidRPr="00935503">
        <w:rPr>
          <w:sz w:val="28"/>
          <w:szCs w:val="28"/>
          <w:lang w:val="fr-FR"/>
        </w:rPr>
        <w:t>Quelle image! Gigi nage!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Le grand Gustave et le petit Gaston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Regardent le Wagon.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lastRenderedPageBreak/>
        <w:t>Ai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Le capitaine Faridondaine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Demande à Claire son portrait.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Au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L’autobus a trois autos,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Trois belles petites Renault.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en, em, an, am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Tra-la-la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En novembre, dans sa chambre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Henri chante en français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Tra-la-la.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On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Mon bonnet a deux pompons: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 xml:space="preserve">Un pompon rouge et 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Un pompon jaune.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Léon, c’est ton pantaloon marron?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Mais non, mais non!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C’est le pantalon marron de Gaston!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-ier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Je suis Janvier, j’arrive le premier.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Trouve-moi dans le calendrier!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E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Regardez à la télé la poupée de Dorothée!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René est resté sur le quai.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Ui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La pluie tombe depuis huit heures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Cui, cui, cui.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Julie, ouvre ton parapluie!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Chante l’oiseau,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 xml:space="preserve">Lui, l’oiseau, n’a pas de  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P a r a p l u i e.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lastRenderedPageBreak/>
        <w:t>In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 xml:space="preserve">Le copin Martin cherche son lapin dans le jardin. 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Ien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Tiens,tiens! C’est mon copain Lucien!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 xml:space="preserve">Ils vient avec son petit chien 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Et un bouquet de jasmin.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 xml:space="preserve">Ill: </w:t>
      </w:r>
      <w:r w:rsidRPr="00935503">
        <w:rPr>
          <w:sz w:val="28"/>
          <w:szCs w:val="28"/>
          <w:lang w:val="fr-FR"/>
        </w:rPr>
        <w:t>Le champignon n’aime pas le papillon.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Et le papillon ne regarde pas le champignon.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>Il aime les fleurs, le papillon.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b/>
          <w:sz w:val="28"/>
          <w:szCs w:val="28"/>
          <w:lang w:val="fr-FR"/>
        </w:rPr>
        <w:t>ou, oi,</w:t>
      </w:r>
      <w:r>
        <w:rPr>
          <w:b/>
          <w:sz w:val="28"/>
          <w:szCs w:val="28"/>
          <w:lang w:val="fr-FR"/>
        </w:rPr>
        <w:t xml:space="preserve"> : </w:t>
      </w:r>
      <w:r w:rsidRPr="00935503">
        <w:rPr>
          <w:sz w:val="28"/>
          <w:szCs w:val="28"/>
          <w:lang w:val="fr-FR"/>
        </w:rPr>
        <w:t>Je dis bonjour à Basile, à Bruno, à Benoit.</w:t>
      </w:r>
    </w:p>
    <w:p w:rsidR="00935503" w:rsidRPr="00935503" w:rsidRDefault="00935503" w:rsidP="00935503">
      <w:pPr>
        <w:tabs>
          <w:tab w:val="left" w:pos="900"/>
        </w:tabs>
        <w:jc w:val="both"/>
        <w:rPr>
          <w:sz w:val="28"/>
          <w:szCs w:val="28"/>
          <w:lang w:val="fr-FR"/>
        </w:rPr>
      </w:pPr>
      <w:r w:rsidRPr="00935503">
        <w:rPr>
          <w:sz w:val="28"/>
          <w:szCs w:val="28"/>
          <w:lang w:val="fr-FR"/>
        </w:rPr>
        <w:t xml:space="preserve">Jed is bonsoir à Babette, à Brigitte, à Béatrice. </w:t>
      </w:r>
    </w:p>
    <w:sectPr w:rsidR="00935503" w:rsidRPr="00935503" w:rsidSect="00E9203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935503"/>
    <w:rsid w:val="00935503"/>
    <w:rsid w:val="00CA2DF3"/>
    <w:rsid w:val="00E9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1516</Characters>
  <Application>Microsoft Office Word</Application>
  <DocSecurity>0</DocSecurity>
  <Lines>12</Lines>
  <Paragraphs>3</Paragraphs>
  <ScaleCrop>false</ScaleCrop>
  <Company>МОСШ №23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3</cp:revision>
  <dcterms:created xsi:type="dcterms:W3CDTF">2013-10-07T09:29:00Z</dcterms:created>
  <dcterms:modified xsi:type="dcterms:W3CDTF">2013-10-07T09:38:00Z</dcterms:modified>
</cp:coreProperties>
</file>